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BE" w:rsidRPr="0019604A" w:rsidRDefault="00DA7DBE" w:rsidP="00DA7DB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19604A">
        <w:rPr>
          <w:rFonts w:ascii="Comic Sans MS" w:hAnsi="Comic Sans MS"/>
          <w:sz w:val="28"/>
          <w:szCs w:val="28"/>
          <w:u w:val="single"/>
        </w:rPr>
        <w:t>Εισηγήσεις για εξάσκηση κατά τις διακοπές των Χριστουγέννων για Β΄1 και Β΄2</w:t>
      </w:r>
    </w:p>
    <w:p w:rsidR="00DA7DBE" w:rsidRPr="0019604A" w:rsidRDefault="00DA7DBE">
      <w:pPr>
        <w:rPr>
          <w:rFonts w:ascii="Comic Sans MS" w:hAnsi="Comic Sans MS"/>
          <w:sz w:val="28"/>
          <w:szCs w:val="28"/>
          <w:u w:val="single"/>
        </w:rPr>
      </w:pPr>
    </w:p>
    <w:p w:rsidR="004614F1" w:rsidRDefault="00DA7DBE">
      <w:pPr>
        <w:rPr>
          <w:rFonts w:ascii="Comic Sans MS" w:hAnsi="Comic Sans MS"/>
          <w:b/>
          <w:sz w:val="28"/>
          <w:szCs w:val="28"/>
        </w:rPr>
      </w:pPr>
      <w:r w:rsidRPr="00DA7DBE">
        <w:rPr>
          <w:rFonts w:ascii="Comic Sans MS" w:hAnsi="Comic Sans MS"/>
          <w:b/>
          <w:sz w:val="28"/>
          <w:szCs w:val="28"/>
        </w:rPr>
        <w:t>Ιστοσελίδες Μαθηματικών:</w:t>
      </w:r>
    </w:p>
    <w:p w:rsidR="00DA7DBE" w:rsidRDefault="00DA7DBE">
      <w:pPr>
        <w:rPr>
          <w:rFonts w:ascii="Comic Sans MS" w:hAnsi="Comic Sans MS"/>
          <w:b/>
          <w:sz w:val="28"/>
          <w:szCs w:val="28"/>
        </w:rPr>
      </w:pPr>
    </w:p>
    <w:p w:rsidR="00DA7DBE" w:rsidRDefault="00DA7DBE" w:rsidP="00DA7DBE">
      <w:pPr>
        <w:pStyle w:val="Default"/>
      </w:pPr>
    </w:p>
    <w:p w:rsidR="00DA7DBE" w:rsidRPr="00DA7DBE" w:rsidRDefault="00DA7DBE" w:rsidP="00DA7DBE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DA7DBE">
        <w:rPr>
          <w:rFonts w:ascii="Comic Sans MS" w:hAnsi="Comic Sans MS"/>
        </w:rPr>
        <w:t xml:space="preserve"> Τα παιδιά επιλέγουν τον αριθμό με τον οποίο θα εργαστούν. Στη συνέχεια τοποθετούν τα αρκουδάκια στα δύο σπίτια με διαφορετικούς τρόπους, ώστε να εξασκηθούν στο διαμερισμό των αριθμών.</w:t>
      </w:r>
    </w:p>
    <w:p w:rsidR="00DA7DBE" w:rsidRPr="00DA7DBE" w:rsidRDefault="00DA7DBE">
      <w:pPr>
        <w:rPr>
          <w:rFonts w:ascii="Comic Sans MS" w:hAnsi="Comic Sans MS"/>
          <w:b/>
          <w:sz w:val="28"/>
          <w:szCs w:val="28"/>
        </w:rPr>
      </w:pPr>
      <w:r w:rsidRPr="00DA7DBE">
        <w:rPr>
          <w:rFonts w:ascii="Comic Sans MS" w:hAnsi="Comic Sans MS"/>
          <w:sz w:val="28"/>
          <w:szCs w:val="28"/>
        </w:rPr>
        <w:t xml:space="preserve">   </w:t>
      </w:r>
      <w:hyperlink r:id="rId4" w:history="1">
        <w:r w:rsidRPr="00DA7DBE">
          <w:rPr>
            <w:rStyle w:val="Hyperlink"/>
            <w:rFonts w:ascii="Comic Sans MS" w:hAnsi="Comic Sans MS"/>
            <w:sz w:val="28"/>
            <w:szCs w:val="28"/>
          </w:rPr>
          <w:t>http://www.topmarks.co.uk/PlayPop.aspx?f=WaystoMake</w:t>
        </w:r>
      </w:hyperlink>
    </w:p>
    <w:p w:rsidR="00DA7DBE" w:rsidRDefault="00DA7DB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5260D35F" wp14:editId="6799BBB3">
            <wp:simplePos x="0" y="0"/>
            <wp:positionH relativeFrom="column">
              <wp:posOffset>-85725</wp:posOffset>
            </wp:positionH>
            <wp:positionV relativeFrom="paragraph">
              <wp:posOffset>127635</wp:posOffset>
            </wp:positionV>
            <wp:extent cx="5267325" cy="1762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BE" w:rsidRDefault="00DA7DBE">
      <w:pPr>
        <w:rPr>
          <w:rFonts w:ascii="Comic Sans MS" w:hAnsi="Comic Sans MS"/>
          <w:b/>
          <w:sz w:val="28"/>
          <w:szCs w:val="28"/>
        </w:rPr>
      </w:pPr>
    </w:p>
    <w:p w:rsidR="00DA7DBE" w:rsidRDefault="00DA7DBE">
      <w:pPr>
        <w:rPr>
          <w:rFonts w:ascii="Comic Sans MS" w:hAnsi="Comic Sans MS"/>
          <w:b/>
          <w:sz w:val="28"/>
          <w:szCs w:val="28"/>
        </w:rPr>
      </w:pPr>
    </w:p>
    <w:p w:rsidR="00DA7DBE" w:rsidRDefault="00DA7DBE">
      <w:pPr>
        <w:rPr>
          <w:rFonts w:ascii="Comic Sans MS" w:hAnsi="Comic Sans MS"/>
          <w:b/>
          <w:sz w:val="28"/>
          <w:szCs w:val="28"/>
        </w:rPr>
      </w:pPr>
    </w:p>
    <w:p w:rsidR="00DA7DBE" w:rsidRDefault="00DA7DBE">
      <w:pPr>
        <w:rPr>
          <w:rFonts w:ascii="Comic Sans MS" w:hAnsi="Comic Sans MS"/>
          <w:b/>
          <w:sz w:val="28"/>
          <w:szCs w:val="28"/>
        </w:rPr>
      </w:pPr>
    </w:p>
    <w:p w:rsidR="00DA7DBE" w:rsidRDefault="00DA7DBE"/>
    <w:p w:rsidR="00DA7DBE" w:rsidRDefault="00DA7DBE">
      <w:pPr>
        <w:rPr>
          <w:rFonts w:ascii="Comic Sans MS" w:hAnsi="Comic Sans MS"/>
          <w:sz w:val="24"/>
          <w:szCs w:val="24"/>
        </w:rPr>
      </w:pPr>
      <w:r w:rsidRPr="00DA7DBE">
        <w:rPr>
          <w:rFonts w:ascii="Comic Sans MS" w:hAnsi="Comic Sans MS"/>
          <w:sz w:val="24"/>
          <w:szCs w:val="24"/>
        </w:rPr>
        <w:t>2. Τα παιδιά επιλέγουν το κομμάτι του σωλήνα που έχει το κατάλληλο μήκος, έτσι ώστε μαζί με το αρχικό κομμάτι σωλήνα να έχουν άθροισμα 10.</w:t>
      </w:r>
    </w:p>
    <w:p w:rsidR="00DA7DBE" w:rsidRPr="00DA7DBE" w:rsidRDefault="00DA7DBE" w:rsidP="00DA7DBE">
      <w:pPr>
        <w:pStyle w:val="Default"/>
        <w:rPr>
          <w:rFonts w:ascii="Comic Sans MS" w:hAnsi="Comic Sans MS"/>
          <w:sz w:val="28"/>
          <w:szCs w:val="28"/>
        </w:rPr>
      </w:pPr>
      <w:r>
        <w:t xml:space="preserve">      </w:t>
      </w:r>
      <w:hyperlink r:id="rId6" w:history="1">
        <w:r w:rsidRPr="00DA7DBE">
          <w:rPr>
            <w:rStyle w:val="Hyperlink"/>
            <w:rFonts w:ascii="Comic Sans MS" w:hAnsi="Comic Sans MS"/>
            <w:sz w:val="28"/>
            <w:szCs w:val="28"/>
          </w:rPr>
          <w:t>http://www.ictgames.com/save_the_whale_v4.html</w:t>
        </w:r>
      </w:hyperlink>
      <w:r w:rsidRPr="00DA7DBE">
        <w:rPr>
          <w:rFonts w:ascii="Comic Sans MS" w:hAnsi="Comic Sans MS"/>
          <w:sz w:val="28"/>
          <w:szCs w:val="28"/>
        </w:rPr>
        <w:t xml:space="preserve"> </w:t>
      </w:r>
    </w:p>
    <w:p w:rsidR="00DA7DBE" w:rsidRPr="00DA7DBE" w:rsidRDefault="00DA7D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6C9D6490" wp14:editId="6D27CEF6">
            <wp:simplePos x="0" y="0"/>
            <wp:positionH relativeFrom="column">
              <wp:posOffset>590550</wp:posOffset>
            </wp:positionH>
            <wp:positionV relativeFrom="paragraph">
              <wp:posOffset>133985</wp:posOffset>
            </wp:positionV>
            <wp:extent cx="3390900" cy="2253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BE" w:rsidRDefault="00DA7DBE">
      <w:pPr>
        <w:rPr>
          <w:rFonts w:ascii="Comic Sans MS" w:hAnsi="Comic Sans MS"/>
          <w:sz w:val="24"/>
          <w:szCs w:val="24"/>
        </w:rPr>
      </w:pPr>
    </w:p>
    <w:p w:rsidR="00DA7DBE" w:rsidRDefault="00DA7DBE">
      <w:pPr>
        <w:rPr>
          <w:rFonts w:ascii="Comic Sans MS" w:hAnsi="Comic Sans MS"/>
          <w:sz w:val="24"/>
          <w:szCs w:val="24"/>
        </w:rPr>
      </w:pPr>
    </w:p>
    <w:p w:rsidR="00DA7DBE" w:rsidRDefault="00DA7DBE">
      <w:pPr>
        <w:rPr>
          <w:rFonts w:ascii="Comic Sans MS" w:hAnsi="Comic Sans MS"/>
          <w:sz w:val="24"/>
          <w:szCs w:val="24"/>
        </w:rPr>
      </w:pPr>
    </w:p>
    <w:p w:rsidR="00DA7DBE" w:rsidRDefault="00DA7DBE">
      <w:pPr>
        <w:rPr>
          <w:rFonts w:ascii="Comic Sans MS" w:hAnsi="Comic Sans MS"/>
          <w:sz w:val="24"/>
          <w:szCs w:val="24"/>
        </w:rPr>
      </w:pPr>
    </w:p>
    <w:p w:rsidR="00DA7DBE" w:rsidRDefault="00DA7DBE">
      <w:pPr>
        <w:rPr>
          <w:rFonts w:ascii="Comic Sans MS" w:hAnsi="Comic Sans MS"/>
          <w:sz w:val="24"/>
          <w:szCs w:val="24"/>
        </w:rPr>
      </w:pPr>
    </w:p>
    <w:p w:rsidR="00DA7DBE" w:rsidRPr="00DA7DBE" w:rsidRDefault="00DA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3. </w:t>
      </w:r>
      <w:r w:rsidRPr="00DA7DBE">
        <w:rPr>
          <w:rFonts w:ascii="Comic Sans MS" w:hAnsi="Comic Sans MS"/>
          <w:sz w:val="24"/>
          <w:szCs w:val="24"/>
        </w:rPr>
        <w:t xml:space="preserve">Το </w:t>
      </w:r>
      <w:proofErr w:type="spellStart"/>
      <w:r w:rsidRPr="00DA7DBE">
        <w:rPr>
          <w:rFonts w:ascii="Comic Sans MS" w:hAnsi="Comic Sans MS"/>
          <w:sz w:val="24"/>
          <w:szCs w:val="24"/>
        </w:rPr>
        <w:t>εφαρμογίδιο</w:t>
      </w:r>
      <w:proofErr w:type="spellEnd"/>
      <w:r w:rsidRPr="00DA7DBE">
        <w:rPr>
          <w:rFonts w:ascii="Comic Sans MS" w:hAnsi="Comic Sans MS"/>
          <w:sz w:val="24"/>
          <w:szCs w:val="24"/>
        </w:rPr>
        <w:t xml:space="preserve"> δίνει τη δυνατότητα για αναπαράσταση αριθμών με κατακόρυφο αριθμητήριο.</w:t>
      </w:r>
    </w:p>
    <w:p w:rsidR="00DA7DBE" w:rsidRDefault="00DA7D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2A07F60F" wp14:editId="0E77610A">
            <wp:simplePos x="0" y="0"/>
            <wp:positionH relativeFrom="column">
              <wp:posOffset>133350</wp:posOffset>
            </wp:positionH>
            <wp:positionV relativeFrom="paragraph">
              <wp:posOffset>387985</wp:posOffset>
            </wp:positionV>
            <wp:extent cx="3600450" cy="2647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DA7DBE">
          <w:rPr>
            <w:rStyle w:val="Hyperlink"/>
            <w:rFonts w:ascii="Comic Sans MS" w:hAnsi="Comic Sans MS"/>
            <w:sz w:val="28"/>
            <w:szCs w:val="28"/>
          </w:rPr>
          <w:t>http://www.ictgames.com/abacusInteger.html</w:t>
        </w:r>
      </w:hyperlink>
    </w:p>
    <w:p w:rsidR="00DA7DBE" w:rsidRDefault="00DA7DBE">
      <w:pPr>
        <w:rPr>
          <w:rFonts w:ascii="Comic Sans MS" w:hAnsi="Comic Sans MS"/>
          <w:sz w:val="28"/>
          <w:szCs w:val="28"/>
        </w:rPr>
      </w:pPr>
    </w:p>
    <w:p w:rsidR="00DA7DBE" w:rsidRPr="00DA7DBE" w:rsidRDefault="00DA7DBE" w:rsidP="00DA7DBE">
      <w:pPr>
        <w:rPr>
          <w:rFonts w:ascii="Comic Sans MS" w:hAnsi="Comic Sans MS"/>
          <w:sz w:val="28"/>
          <w:szCs w:val="28"/>
        </w:rPr>
      </w:pPr>
    </w:p>
    <w:p w:rsidR="00DA7DBE" w:rsidRPr="00DA7DBE" w:rsidRDefault="00DA7DBE" w:rsidP="00DA7DBE">
      <w:pPr>
        <w:rPr>
          <w:rFonts w:ascii="Comic Sans MS" w:hAnsi="Comic Sans MS"/>
          <w:sz w:val="28"/>
          <w:szCs w:val="28"/>
        </w:rPr>
      </w:pPr>
    </w:p>
    <w:p w:rsidR="00DA7DBE" w:rsidRPr="00DA7DBE" w:rsidRDefault="00DA7DBE" w:rsidP="00DA7DBE">
      <w:pPr>
        <w:rPr>
          <w:rFonts w:ascii="Comic Sans MS" w:hAnsi="Comic Sans MS"/>
          <w:sz w:val="28"/>
          <w:szCs w:val="28"/>
        </w:rPr>
      </w:pPr>
    </w:p>
    <w:p w:rsidR="00DA7DBE" w:rsidRPr="00DA7DBE" w:rsidRDefault="00DA7DBE" w:rsidP="00DA7DBE">
      <w:pPr>
        <w:rPr>
          <w:rFonts w:ascii="Comic Sans MS" w:hAnsi="Comic Sans MS"/>
          <w:sz w:val="28"/>
          <w:szCs w:val="28"/>
        </w:rPr>
      </w:pPr>
    </w:p>
    <w:p w:rsidR="00DA7DBE" w:rsidRPr="00DA7DBE" w:rsidRDefault="00DA7DBE" w:rsidP="00DA7DBE">
      <w:pPr>
        <w:rPr>
          <w:rFonts w:ascii="Comic Sans MS" w:hAnsi="Comic Sans MS"/>
          <w:sz w:val="28"/>
          <w:szCs w:val="28"/>
        </w:rPr>
      </w:pPr>
    </w:p>
    <w:p w:rsidR="00DA7DBE" w:rsidRDefault="00DA7DBE" w:rsidP="00DA7DBE">
      <w:pPr>
        <w:rPr>
          <w:rFonts w:ascii="Comic Sans MS" w:hAnsi="Comic Sans MS"/>
          <w:sz w:val="28"/>
          <w:szCs w:val="28"/>
        </w:rPr>
      </w:pPr>
    </w:p>
    <w:p w:rsidR="00DA7DBE" w:rsidRPr="00DA7DBE" w:rsidRDefault="00DA7DBE" w:rsidP="00DA7DBE">
      <w:pPr>
        <w:rPr>
          <w:rFonts w:ascii="Comic Sans MS" w:hAnsi="Comic Sans MS"/>
          <w:sz w:val="28"/>
          <w:szCs w:val="28"/>
        </w:rPr>
      </w:pPr>
    </w:p>
    <w:p w:rsidR="00DA7DBE" w:rsidRDefault="00DA7DBE" w:rsidP="00DA7DBE">
      <w:pPr>
        <w:rPr>
          <w:rFonts w:ascii="Comic Sans MS" w:hAnsi="Comic Sans MS"/>
          <w:sz w:val="24"/>
          <w:szCs w:val="24"/>
        </w:rPr>
      </w:pPr>
      <w:r w:rsidRPr="00DA7DBE">
        <w:rPr>
          <w:rFonts w:ascii="Comic Sans MS" w:hAnsi="Comic Sans MS"/>
          <w:sz w:val="24"/>
          <w:szCs w:val="24"/>
        </w:rPr>
        <w:t>4. Στόχος του παιχνιδιού είναι οι μαθητές να βρουν τις κάρτες που παρουσιάζουν τον ίδιο αριθμό (κάρτα με διψήφιο αριθμό και κάρτα με ανάλυση του διψήφιου αριθμού της μορφής ΔΜ1+Μ2, όπου Μ1=0).</w:t>
      </w:r>
    </w:p>
    <w:p w:rsidR="00DA7DBE" w:rsidRDefault="00862804" w:rsidP="00DA7DBE">
      <w:pPr>
        <w:rPr>
          <w:rFonts w:ascii="Comic Sans MS" w:hAnsi="Comic Sans MS"/>
          <w:sz w:val="24"/>
          <w:szCs w:val="24"/>
        </w:rPr>
      </w:pPr>
      <w:hyperlink r:id="rId10" w:history="1">
        <w:r w:rsidR="00DA7DBE" w:rsidRPr="00DA7DBE">
          <w:rPr>
            <w:rStyle w:val="Hyperlink"/>
            <w:rFonts w:ascii="Comic Sans MS" w:hAnsi="Comic Sans MS"/>
            <w:sz w:val="24"/>
            <w:szCs w:val="24"/>
          </w:rPr>
          <w:t>http://www.sadlier-oxford.com/math/enrichment/gr1/ch5/0105b.htm</w:t>
        </w:r>
      </w:hyperlink>
    </w:p>
    <w:p w:rsidR="00DA7DBE" w:rsidRDefault="00DA7DBE" w:rsidP="00DA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E27A1DE" wp14:editId="617999B0">
            <wp:simplePos x="0" y="0"/>
            <wp:positionH relativeFrom="column">
              <wp:posOffset>1162050</wp:posOffset>
            </wp:positionH>
            <wp:positionV relativeFrom="paragraph">
              <wp:posOffset>199390</wp:posOffset>
            </wp:positionV>
            <wp:extent cx="2914650" cy="2638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BE" w:rsidRPr="00DA7DBE" w:rsidRDefault="00DA7DBE" w:rsidP="00DA7DBE">
      <w:pPr>
        <w:rPr>
          <w:rFonts w:ascii="Comic Sans MS" w:hAnsi="Comic Sans MS"/>
          <w:sz w:val="24"/>
          <w:szCs w:val="24"/>
        </w:rPr>
      </w:pPr>
    </w:p>
    <w:sectPr w:rsidR="00DA7DBE" w:rsidRPr="00DA7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E"/>
    <w:rsid w:val="0019604A"/>
    <w:rsid w:val="004614F1"/>
    <w:rsid w:val="00862804"/>
    <w:rsid w:val="00D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669EA-8CE8-4193-A898-EFE8642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7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save_the_whale_v4.html%2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sadlier-oxford.com/math/enrichment/gr1/ch5/0105b.htm" TargetMode="External"/><Relationship Id="rId4" Type="http://schemas.openxmlformats.org/officeDocument/2006/relationships/hyperlink" Target="http://www.topmarks.co.uk/PlayPop.aspx?f=WaystoMake%20" TargetMode="External"/><Relationship Id="rId9" Type="http://schemas.openxmlformats.org/officeDocument/2006/relationships/hyperlink" Target="http://www.ictgames.com/abacusInte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Christiana Christoforou</cp:lastModifiedBy>
  <cp:revision>2</cp:revision>
  <dcterms:created xsi:type="dcterms:W3CDTF">2014-12-27T20:36:00Z</dcterms:created>
  <dcterms:modified xsi:type="dcterms:W3CDTF">2014-12-27T20:36:00Z</dcterms:modified>
</cp:coreProperties>
</file>